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EAA" w:rsidRPr="00C97664" w:rsidRDefault="008C2EAA" w:rsidP="008C2EAA">
      <w:pPr>
        <w:pStyle w:val="NoSpacing"/>
        <w:rPr>
          <w:rFonts w:ascii="Lucida Bright" w:hAnsi="Lucida Bright"/>
          <w:b/>
        </w:rPr>
      </w:pPr>
      <w:bookmarkStart w:id="0" w:name="_GoBack"/>
      <w:bookmarkEnd w:id="0"/>
      <w:r w:rsidRPr="00C97664">
        <w:rPr>
          <w:rFonts w:ascii="Lucida Bright" w:hAnsi="Lucida Bright"/>
          <w:b/>
        </w:rPr>
        <w:t>Name: __</w:t>
      </w:r>
      <w:r>
        <w:rPr>
          <w:rFonts w:ascii="Lucida Bright" w:hAnsi="Lucida Bright"/>
          <w:b/>
        </w:rPr>
        <w:t>___________________________</w:t>
      </w:r>
      <w:r>
        <w:rPr>
          <w:rFonts w:ascii="Lucida Bright" w:hAnsi="Lucida Bright"/>
          <w:b/>
        </w:rPr>
        <w:tab/>
      </w:r>
      <w:r>
        <w:rPr>
          <w:rFonts w:ascii="Lucida Bright" w:hAnsi="Lucida Bright"/>
          <w:b/>
        </w:rPr>
        <w:tab/>
      </w:r>
      <w:r w:rsidRPr="00C97664">
        <w:rPr>
          <w:rFonts w:ascii="Lucida Bright" w:hAnsi="Lucida Bright"/>
          <w:b/>
        </w:rPr>
        <w:t>Date: _______________________</w:t>
      </w:r>
    </w:p>
    <w:p w:rsidR="008C2EAA" w:rsidRPr="00C97664" w:rsidRDefault="008C2EAA" w:rsidP="008C2EAA">
      <w:pPr>
        <w:pStyle w:val="NoSpacing"/>
        <w:rPr>
          <w:rFonts w:ascii="Lucida Bright" w:hAnsi="Lucida Bright"/>
          <w:b/>
        </w:rPr>
      </w:pPr>
    </w:p>
    <w:p w:rsidR="008C2EAA" w:rsidRDefault="008C2EAA" w:rsidP="008C2EAA">
      <w:pPr>
        <w:pStyle w:val="NoSpacing"/>
        <w:jc w:val="center"/>
        <w:rPr>
          <w:rFonts w:ascii="Lucida Bright" w:hAnsi="Lucida Bright"/>
          <w:b/>
          <w:sz w:val="28"/>
          <w:szCs w:val="28"/>
        </w:rPr>
      </w:pPr>
      <w:r>
        <w:rPr>
          <w:rFonts w:ascii="Lucida Bright" w:hAnsi="Lucida Bright"/>
          <w:b/>
          <w:noProof/>
          <w:sz w:val="28"/>
          <w:szCs w:val="28"/>
        </w:rPr>
        <w:drawing>
          <wp:anchor distT="0" distB="0" distL="114300" distR="114300" simplePos="0" relativeHeight="251663360" behindDoc="1" locked="0" layoutInCell="1" allowOverlap="1">
            <wp:simplePos x="0" y="0"/>
            <wp:positionH relativeFrom="column">
              <wp:posOffset>5819775</wp:posOffset>
            </wp:positionH>
            <wp:positionV relativeFrom="paragraph">
              <wp:posOffset>-366395</wp:posOffset>
            </wp:positionV>
            <wp:extent cx="530225" cy="381000"/>
            <wp:effectExtent l="19050" t="0" r="3175" b="0"/>
            <wp:wrapTight wrapText="bothSides">
              <wp:wrapPolygon edited="0">
                <wp:start x="10865" y="0"/>
                <wp:lineTo x="6984" y="1080"/>
                <wp:lineTo x="-776" y="11880"/>
                <wp:lineTo x="-776" y="18360"/>
                <wp:lineTo x="4656" y="20520"/>
                <wp:lineTo x="10865" y="20520"/>
                <wp:lineTo x="11641" y="20520"/>
                <wp:lineTo x="12417" y="18360"/>
                <wp:lineTo x="12417" y="17280"/>
                <wp:lineTo x="21729" y="7560"/>
                <wp:lineTo x="21729" y="6480"/>
                <wp:lineTo x="20177" y="0"/>
                <wp:lineTo x="10865" y="0"/>
              </wp:wrapPolygon>
            </wp:wrapTight>
            <wp:docPr id="3" name="Picture 10" descr="http://images.clipartpanda.com/dolphin-clip-art-dolphin-clip-art-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clipartpanda.com/dolphin-clip-art-dolphin-clip-art-9.gif"/>
                    <pic:cNvPicPr>
                      <a:picLocks noChangeAspect="1" noChangeArrowheads="1"/>
                    </pic:cNvPicPr>
                  </pic:nvPicPr>
                  <pic:blipFill>
                    <a:blip r:embed="rId5" cstate="print"/>
                    <a:srcRect/>
                    <a:stretch>
                      <a:fillRect/>
                    </a:stretch>
                  </pic:blipFill>
                  <pic:spPr bwMode="auto">
                    <a:xfrm>
                      <a:off x="0" y="0"/>
                      <a:ext cx="530225" cy="381000"/>
                    </a:xfrm>
                    <a:prstGeom prst="rect">
                      <a:avLst/>
                    </a:prstGeom>
                    <a:noFill/>
                    <a:ln w="9525">
                      <a:noFill/>
                      <a:miter lim="800000"/>
                      <a:headEnd/>
                      <a:tailEnd/>
                    </a:ln>
                  </pic:spPr>
                </pic:pic>
              </a:graphicData>
            </a:graphic>
          </wp:anchor>
        </w:drawing>
      </w:r>
      <w:r>
        <w:rPr>
          <w:rFonts w:ascii="Lucida Bright" w:hAnsi="Lucida Bright"/>
          <w:b/>
          <w:noProof/>
          <w:sz w:val="28"/>
          <w:szCs w:val="28"/>
        </w:rPr>
        <w:drawing>
          <wp:anchor distT="0" distB="0" distL="114300" distR="114300" simplePos="0" relativeHeight="251662336" behindDoc="1" locked="0" layoutInCell="1" allowOverlap="1">
            <wp:simplePos x="0" y="0"/>
            <wp:positionH relativeFrom="column">
              <wp:posOffset>6442075</wp:posOffset>
            </wp:positionH>
            <wp:positionV relativeFrom="paragraph">
              <wp:posOffset>-233045</wp:posOffset>
            </wp:positionV>
            <wp:extent cx="530225" cy="381000"/>
            <wp:effectExtent l="19050" t="0" r="3175" b="0"/>
            <wp:wrapTight wrapText="bothSides">
              <wp:wrapPolygon edited="0">
                <wp:start x="10865" y="0"/>
                <wp:lineTo x="6984" y="1080"/>
                <wp:lineTo x="-776" y="11880"/>
                <wp:lineTo x="-776" y="18360"/>
                <wp:lineTo x="4656" y="20520"/>
                <wp:lineTo x="10865" y="20520"/>
                <wp:lineTo x="11641" y="20520"/>
                <wp:lineTo x="12417" y="18360"/>
                <wp:lineTo x="12417" y="17280"/>
                <wp:lineTo x="21729" y="7560"/>
                <wp:lineTo x="21729" y="6480"/>
                <wp:lineTo x="20177" y="0"/>
                <wp:lineTo x="10865" y="0"/>
              </wp:wrapPolygon>
            </wp:wrapTight>
            <wp:docPr id="4" name="Picture 10" descr="http://images.clipartpanda.com/dolphin-clip-art-dolphin-clip-art-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clipartpanda.com/dolphin-clip-art-dolphin-clip-art-9.gif"/>
                    <pic:cNvPicPr>
                      <a:picLocks noChangeAspect="1" noChangeArrowheads="1"/>
                    </pic:cNvPicPr>
                  </pic:nvPicPr>
                  <pic:blipFill>
                    <a:blip r:embed="rId5" cstate="print"/>
                    <a:srcRect/>
                    <a:stretch>
                      <a:fillRect/>
                    </a:stretch>
                  </pic:blipFill>
                  <pic:spPr bwMode="auto">
                    <a:xfrm>
                      <a:off x="0" y="0"/>
                      <a:ext cx="530225" cy="381000"/>
                    </a:xfrm>
                    <a:prstGeom prst="rect">
                      <a:avLst/>
                    </a:prstGeom>
                    <a:noFill/>
                    <a:ln w="9525">
                      <a:noFill/>
                      <a:miter lim="800000"/>
                      <a:headEnd/>
                      <a:tailEnd/>
                    </a:ln>
                  </pic:spPr>
                </pic:pic>
              </a:graphicData>
            </a:graphic>
          </wp:anchor>
        </w:drawing>
      </w:r>
      <w:r>
        <w:rPr>
          <w:rFonts w:ascii="Lucida Bright" w:hAnsi="Lucida Bright"/>
          <w:b/>
          <w:sz w:val="28"/>
          <w:szCs w:val="28"/>
        </w:rPr>
        <w:t xml:space="preserve">           “Hunted for Fun, Left to Die”</w:t>
      </w:r>
    </w:p>
    <w:p w:rsidR="008C2EAA" w:rsidRDefault="008C2EAA" w:rsidP="008C2EAA">
      <w:pPr>
        <w:pStyle w:val="NoSpacing"/>
        <w:jc w:val="center"/>
        <w:rPr>
          <w:rFonts w:ascii="Lucida Bright" w:hAnsi="Lucida Bright"/>
          <w:b/>
          <w:sz w:val="24"/>
          <w:szCs w:val="24"/>
        </w:rPr>
      </w:pPr>
    </w:p>
    <w:p w:rsidR="008C2EAA" w:rsidRDefault="008C2EAA" w:rsidP="008C2EAA">
      <w:pPr>
        <w:pStyle w:val="NoSpacing"/>
        <w:rPr>
          <w:rFonts w:ascii="Lucida Bright" w:hAnsi="Lucida Bright"/>
          <w:sz w:val="24"/>
          <w:szCs w:val="24"/>
        </w:rPr>
      </w:pPr>
      <w:r>
        <w:rPr>
          <w:rFonts w:ascii="Lucida Bright" w:hAnsi="Lucida Bright"/>
          <w:b/>
          <w:sz w:val="24"/>
          <w:szCs w:val="24"/>
        </w:rPr>
        <w:t xml:space="preserve">Directions:  </w:t>
      </w:r>
      <w:r>
        <w:rPr>
          <w:rFonts w:ascii="Lucida Bright" w:hAnsi="Lucida Bright"/>
          <w:sz w:val="24"/>
          <w:szCs w:val="24"/>
        </w:rPr>
        <w:t>Read “Hunted for Fun, Left to Die” and complete the following activities.</w:t>
      </w:r>
    </w:p>
    <w:p w:rsidR="008C2EAA" w:rsidRPr="006E55B0" w:rsidRDefault="008C2EAA" w:rsidP="008C2EAA">
      <w:pPr>
        <w:pStyle w:val="NoSpacing"/>
        <w:rPr>
          <w:rFonts w:ascii="Lucida Bright" w:hAnsi="Lucida Bright"/>
          <w:sz w:val="24"/>
          <w:szCs w:val="24"/>
        </w:rPr>
      </w:pPr>
    </w:p>
    <w:p w:rsidR="008C2EAA" w:rsidRDefault="008C2EAA" w:rsidP="008C2EAA">
      <w:pPr>
        <w:pStyle w:val="NoSpacing"/>
        <w:jc w:val="center"/>
        <w:rPr>
          <w:rFonts w:ascii="Lucida Bright" w:hAnsi="Lucida Bright"/>
          <w:b/>
          <w:sz w:val="24"/>
          <w:szCs w:val="24"/>
        </w:rPr>
      </w:pPr>
      <w:r>
        <w:rPr>
          <w:rFonts w:ascii="Lucida Bright" w:hAnsi="Lucida Bright"/>
          <w:b/>
          <w:sz w:val="24"/>
          <w:szCs w:val="24"/>
        </w:rPr>
        <w:t>PART 1: Words in Context</w:t>
      </w:r>
    </w:p>
    <w:p w:rsidR="008C2EAA" w:rsidRPr="00C97664" w:rsidRDefault="008C2EAA" w:rsidP="008C2EAA">
      <w:pPr>
        <w:pStyle w:val="NoSpacing"/>
        <w:rPr>
          <w:rFonts w:ascii="Lucida Bright" w:hAnsi="Lucida Bright"/>
          <w:b/>
        </w:rPr>
      </w:pPr>
    </w:p>
    <w:tbl>
      <w:tblPr>
        <w:tblStyle w:val="TableGrid"/>
        <w:tblW w:w="0" w:type="auto"/>
        <w:tblLook w:val="04A0" w:firstRow="1" w:lastRow="0" w:firstColumn="1" w:lastColumn="0" w:noHBand="0" w:noVBand="1"/>
      </w:tblPr>
      <w:tblGrid>
        <w:gridCol w:w="3672"/>
        <w:gridCol w:w="3672"/>
        <w:gridCol w:w="3672"/>
      </w:tblGrid>
      <w:tr w:rsidR="008C2EAA" w:rsidTr="008F5763">
        <w:tc>
          <w:tcPr>
            <w:tcW w:w="3672" w:type="dxa"/>
          </w:tcPr>
          <w:p w:rsidR="008C2EAA" w:rsidRDefault="008C2EAA" w:rsidP="008F5763">
            <w:pPr>
              <w:pStyle w:val="NoSpacing"/>
              <w:jc w:val="center"/>
              <w:rPr>
                <w:rFonts w:ascii="Lucida Bright" w:hAnsi="Lucida Bright"/>
                <w:b/>
              </w:rPr>
            </w:pPr>
            <w:r>
              <w:rPr>
                <w:rFonts w:ascii="Lucida Bright" w:hAnsi="Lucida Bright"/>
                <w:b/>
              </w:rPr>
              <w:t>Word</w:t>
            </w:r>
          </w:p>
        </w:tc>
        <w:tc>
          <w:tcPr>
            <w:tcW w:w="3672" w:type="dxa"/>
          </w:tcPr>
          <w:p w:rsidR="008C2EAA" w:rsidRDefault="008C2EAA" w:rsidP="008F5763">
            <w:pPr>
              <w:pStyle w:val="NoSpacing"/>
              <w:jc w:val="center"/>
              <w:rPr>
                <w:rFonts w:ascii="Lucida Bright" w:hAnsi="Lucida Bright"/>
                <w:b/>
              </w:rPr>
            </w:pPr>
            <w:r>
              <w:rPr>
                <w:rFonts w:ascii="Lucida Bright" w:hAnsi="Lucida Bright"/>
                <w:b/>
              </w:rPr>
              <w:t>Context Definition</w:t>
            </w:r>
          </w:p>
        </w:tc>
        <w:tc>
          <w:tcPr>
            <w:tcW w:w="3672" w:type="dxa"/>
          </w:tcPr>
          <w:p w:rsidR="008C2EAA" w:rsidRDefault="008C2EAA" w:rsidP="008F5763">
            <w:pPr>
              <w:pStyle w:val="NoSpacing"/>
              <w:jc w:val="center"/>
              <w:rPr>
                <w:rFonts w:ascii="Lucida Bright" w:hAnsi="Lucida Bright"/>
                <w:b/>
              </w:rPr>
            </w:pPr>
            <w:r>
              <w:rPr>
                <w:rFonts w:ascii="Lucida Bright" w:hAnsi="Lucida Bright"/>
                <w:b/>
              </w:rPr>
              <w:t>Context Clues</w:t>
            </w:r>
          </w:p>
        </w:tc>
      </w:tr>
      <w:tr w:rsidR="008C2EAA" w:rsidTr="008F5763">
        <w:tc>
          <w:tcPr>
            <w:tcW w:w="3672" w:type="dxa"/>
          </w:tcPr>
          <w:p w:rsidR="008C2EAA" w:rsidRDefault="008C2EAA" w:rsidP="008F5763">
            <w:pPr>
              <w:pStyle w:val="NoSpacing"/>
              <w:jc w:val="center"/>
              <w:rPr>
                <w:rFonts w:ascii="Lucida Bright" w:hAnsi="Lucida Bright"/>
              </w:rPr>
            </w:pPr>
            <w:r w:rsidRPr="001E004B">
              <w:rPr>
                <w:rFonts w:ascii="Lucida Bright" w:hAnsi="Lucida Bright"/>
              </w:rPr>
              <w:t>Hoisted</w:t>
            </w:r>
          </w:p>
          <w:p w:rsidR="008C2EAA" w:rsidRPr="001E004B" w:rsidRDefault="008C2EAA" w:rsidP="008F5763">
            <w:pPr>
              <w:pStyle w:val="NoSpacing"/>
              <w:jc w:val="center"/>
              <w:rPr>
                <w:rFonts w:ascii="Lucida Bright" w:hAnsi="Lucida Bright"/>
                <w:i/>
              </w:rPr>
            </w:pPr>
            <w:r>
              <w:rPr>
                <w:rFonts w:ascii="Lucida Bright" w:hAnsi="Lucida Bright"/>
                <w:i/>
              </w:rPr>
              <w:t xml:space="preserve">pg. 6  </w:t>
            </w:r>
          </w:p>
        </w:tc>
        <w:tc>
          <w:tcPr>
            <w:tcW w:w="3672" w:type="dxa"/>
          </w:tcPr>
          <w:p w:rsidR="008C2EAA" w:rsidRDefault="008C2EAA" w:rsidP="008F5763">
            <w:pPr>
              <w:pStyle w:val="NoSpacing"/>
              <w:rPr>
                <w:rFonts w:ascii="Lucida Bright" w:hAnsi="Lucida Bright"/>
                <w:b/>
              </w:rPr>
            </w:pPr>
          </w:p>
          <w:p w:rsidR="008C2EAA" w:rsidRDefault="008C2EAA" w:rsidP="008F5763">
            <w:pPr>
              <w:pStyle w:val="NoSpacing"/>
              <w:rPr>
                <w:rFonts w:ascii="Lucida Bright" w:hAnsi="Lucida Bright"/>
                <w:b/>
              </w:rPr>
            </w:pPr>
          </w:p>
          <w:p w:rsidR="008C2EAA" w:rsidRDefault="008C2EAA" w:rsidP="008F5763">
            <w:pPr>
              <w:pStyle w:val="NoSpacing"/>
              <w:rPr>
                <w:rFonts w:ascii="Lucida Bright" w:hAnsi="Lucida Bright"/>
                <w:b/>
              </w:rPr>
            </w:pPr>
          </w:p>
        </w:tc>
        <w:tc>
          <w:tcPr>
            <w:tcW w:w="3672" w:type="dxa"/>
          </w:tcPr>
          <w:p w:rsidR="008C2EAA" w:rsidRDefault="008C2EAA" w:rsidP="008F5763">
            <w:pPr>
              <w:pStyle w:val="NoSpacing"/>
              <w:rPr>
                <w:rFonts w:ascii="Lucida Bright" w:hAnsi="Lucida Bright"/>
                <w:b/>
              </w:rPr>
            </w:pPr>
          </w:p>
        </w:tc>
      </w:tr>
      <w:tr w:rsidR="008C2EAA" w:rsidTr="008F5763">
        <w:tc>
          <w:tcPr>
            <w:tcW w:w="3672" w:type="dxa"/>
          </w:tcPr>
          <w:p w:rsidR="008C2EAA" w:rsidRDefault="008C2EAA" w:rsidP="008F5763">
            <w:pPr>
              <w:pStyle w:val="NoSpacing"/>
              <w:jc w:val="center"/>
              <w:rPr>
                <w:rFonts w:ascii="Lucida Bright" w:hAnsi="Lucida Bright"/>
              </w:rPr>
            </w:pPr>
            <w:r>
              <w:rPr>
                <w:rFonts w:ascii="Lucida Bright" w:hAnsi="Lucida Bright"/>
              </w:rPr>
              <w:t>Harrowing</w:t>
            </w:r>
          </w:p>
          <w:p w:rsidR="008C2EAA" w:rsidRPr="001E004B" w:rsidRDefault="008C2EAA" w:rsidP="008F5763">
            <w:pPr>
              <w:pStyle w:val="NoSpacing"/>
              <w:jc w:val="center"/>
              <w:rPr>
                <w:rFonts w:ascii="Lucida Bright" w:hAnsi="Lucida Bright"/>
                <w:i/>
              </w:rPr>
            </w:pPr>
            <w:r>
              <w:rPr>
                <w:rFonts w:ascii="Lucida Bright" w:hAnsi="Lucida Bright"/>
                <w:i/>
              </w:rPr>
              <w:t>pg. 6</w:t>
            </w:r>
          </w:p>
        </w:tc>
        <w:tc>
          <w:tcPr>
            <w:tcW w:w="3672" w:type="dxa"/>
          </w:tcPr>
          <w:p w:rsidR="008C2EAA" w:rsidRDefault="008C2EAA" w:rsidP="008F5763">
            <w:pPr>
              <w:pStyle w:val="NoSpacing"/>
              <w:rPr>
                <w:rFonts w:ascii="Lucida Bright" w:hAnsi="Lucida Bright"/>
                <w:b/>
              </w:rPr>
            </w:pPr>
          </w:p>
          <w:p w:rsidR="008C2EAA" w:rsidRDefault="008C2EAA" w:rsidP="008F5763">
            <w:pPr>
              <w:pStyle w:val="NoSpacing"/>
              <w:rPr>
                <w:rFonts w:ascii="Lucida Bright" w:hAnsi="Lucida Bright"/>
                <w:b/>
              </w:rPr>
            </w:pPr>
          </w:p>
          <w:p w:rsidR="008C2EAA" w:rsidRDefault="008C2EAA" w:rsidP="008F5763">
            <w:pPr>
              <w:pStyle w:val="NoSpacing"/>
              <w:rPr>
                <w:rFonts w:ascii="Lucida Bright" w:hAnsi="Lucida Bright"/>
                <w:b/>
              </w:rPr>
            </w:pPr>
          </w:p>
        </w:tc>
        <w:tc>
          <w:tcPr>
            <w:tcW w:w="3672" w:type="dxa"/>
          </w:tcPr>
          <w:p w:rsidR="008C2EAA" w:rsidRDefault="008C2EAA" w:rsidP="008F5763">
            <w:pPr>
              <w:pStyle w:val="NoSpacing"/>
              <w:rPr>
                <w:rFonts w:ascii="Lucida Bright" w:hAnsi="Lucida Bright"/>
                <w:b/>
              </w:rPr>
            </w:pPr>
          </w:p>
        </w:tc>
      </w:tr>
      <w:tr w:rsidR="008C2EAA" w:rsidTr="008F5763">
        <w:tc>
          <w:tcPr>
            <w:tcW w:w="3672" w:type="dxa"/>
          </w:tcPr>
          <w:p w:rsidR="008C2EAA" w:rsidRDefault="008C2EAA" w:rsidP="008F5763">
            <w:pPr>
              <w:pStyle w:val="NoSpacing"/>
              <w:jc w:val="center"/>
              <w:rPr>
                <w:rFonts w:ascii="Lucida Bright" w:hAnsi="Lucida Bright"/>
              </w:rPr>
            </w:pPr>
            <w:r>
              <w:rPr>
                <w:rFonts w:ascii="Lucida Bright" w:hAnsi="Lucida Bright"/>
              </w:rPr>
              <w:t>Doted</w:t>
            </w:r>
          </w:p>
          <w:p w:rsidR="008C2EAA" w:rsidRPr="001E004B" w:rsidRDefault="008C2EAA" w:rsidP="008F5763">
            <w:pPr>
              <w:pStyle w:val="NoSpacing"/>
              <w:jc w:val="center"/>
              <w:rPr>
                <w:rFonts w:ascii="Lucida Bright" w:hAnsi="Lucida Bright"/>
                <w:i/>
              </w:rPr>
            </w:pPr>
            <w:r>
              <w:rPr>
                <w:rFonts w:ascii="Lucida Bright" w:hAnsi="Lucida Bright"/>
                <w:i/>
              </w:rPr>
              <w:t>pg. 7</w:t>
            </w:r>
          </w:p>
        </w:tc>
        <w:tc>
          <w:tcPr>
            <w:tcW w:w="3672" w:type="dxa"/>
          </w:tcPr>
          <w:p w:rsidR="008C2EAA" w:rsidRDefault="008C2EAA" w:rsidP="008F5763">
            <w:pPr>
              <w:pStyle w:val="NoSpacing"/>
              <w:rPr>
                <w:rFonts w:ascii="Lucida Bright" w:hAnsi="Lucida Bright"/>
                <w:b/>
              </w:rPr>
            </w:pPr>
          </w:p>
          <w:p w:rsidR="008C2EAA" w:rsidRDefault="008C2EAA" w:rsidP="008F5763">
            <w:pPr>
              <w:pStyle w:val="NoSpacing"/>
              <w:rPr>
                <w:rFonts w:ascii="Lucida Bright" w:hAnsi="Lucida Bright"/>
                <w:b/>
              </w:rPr>
            </w:pPr>
          </w:p>
          <w:p w:rsidR="008C2EAA" w:rsidRDefault="008C2EAA" w:rsidP="008F5763">
            <w:pPr>
              <w:pStyle w:val="NoSpacing"/>
              <w:rPr>
                <w:rFonts w:ascii="Lucida Bright" w:hAnsi="Lucida Bright"/>
                <w:b/>
              </w:rPr>
            </w:pPr>
          </w:p>
        </w:tc>
        <w:tc>
          <w:tcPr>
            <w:tcW w:w="3672" w:type="dxa"/>
          </w:tcPr>
          <w:p w:rsidR="008C2EAA" w:rsidRDefault="008C2EAA" w:rsidP="008F5763">
            <w:pPr>
              <w:pStyle w:val="NoSpacing"/>
              <w:rPr>
                <w:rFonts w:ascii="Lucida Bright" w:hAnsi="Lucida Bright"/>
                <w:b/>
              </w:rPr>
            </w:pPr>
          </w:p>
        </w:tc>
      </w:tr>
      <w:tr w:rsidR="008C2EAA" w:rsidTr="008F5763">
        <w:tc>
          <w:tcPr>
            <w:tcW w:w="3672" w:type="dxa"/>
          </w:tcPr>
          <w:p w:rsidR="008C2EAA" w:rsidRDefault="008C2EAA" w:rsidP="008F5763">
            <w:pPr>
              <w:pStyle w:val="NoSpacing"/>
              <w:jc w:val="center"/>
              <w:rPr>
                <w:rFonts w:ascii="Lucida Bright" w:hAnsi="Lucida Bright"/>
              </w:rPr>
            </w:pPr>
            <w:r>
              <w:rPr>
                <w:rFonts w:ascii="Lucida Bright" w:hAnsi="Lucida Bright"/>
              </w:rPr>
              <w:t>Lavished</w:t>
            </w:r>
          </w:p>
          <w:p w:rsidR="008C2EAA" w:rsidRPr="001E004B" w:rsidRDefault="008C2EAA" w:rsidP="008F5763">
            <w:pPr>
              <w:pStyle w:val="NoSpacing"/>
              <w:jc w:val="center"/>
              <w:rPr>
                <w:rFonts w:ascii="Lucida Bright" w:hAnsi="Lucida Bright"/>
                <w:i/>
              </w:rPr>
            </w:pPr>
            <w:r>
              <w:rPr>
                <w:rFonts w:ascii="Lucida Bright" w:hAnsi="Lucida Bright"/>
                <w:i/>
              </w:rPr>
              <w:t>pg. 7</w:t>
            </w:r>
          </w:p>
        </w:tc>
        <w:tc>
          <w:tcPr>
            <w:tcW w:w="3672" w:type="dxa"/>
          </w:tcPr>
          <w:p w:rsidR="008C2EAA" w:rsidRDefault="008C2EAA" w:rsidP="008F5763">
            <w:pPr>
              <w:pStyle w:val="NoSpacing"/>
              <w:rPr>
                <w:rFonts w:ascii="Lucida Bright" w:hAnsi="Lucida Bright"/>
                <w:b/>
              </w:rPr>
            </w:pPr>
          </w:p>
          <w:p w:rsidR="008C2EAA" w:rsidRDefault="008C2EAA" w:rsidP="008F5763">
            <w:pPr>
              <w:pStyle w:val="NoSpacing"/>
              <w:rPr>
                <w:rFonts w:ascii="Lucida Bright" w:hAnsi="Lucida Bright"/>
                <w:b/>
              </w:rPr>
            </w:pPr>
          </w:p>
          <w:p w:rsidR="008C2EAA" w:rsidRDefault="008C2EAA" w:rsidP="008F5763">
            <w:pPr>
              <w:pStyle w:val="NoSpacing"/>
              <w:rPr>
                <w:rFonts w:ascii="Lucida Bright" w:hAnsi="Lucida Bright"/>
                <w:b/>
              </w:rPr>
            </w:pPr>
          </w:p>
        </w:tc>
        <w:tc>
          <w:tcPr>
            <w:tcW w:w="3672" w:type="dxa"/>
          </w:tcPr>
          <w:p w:rsidR="008C2EAA" w:rsidRDefault="008C2EAA" w:rsidP="008F5763">
            <w:pPr>
              <w:pStyle w:val="NoSpacing"/>
              <w:rPr>
                <w:rFonts w:ascii="Lucida Bright" w:hAnsi="Lucida Bright"/>
                <w:b/>
              </w:rPr>
            </w:pPr>
          </w:p>
        </w:tc>
      </w:tr>
      <w:tr w:rsidR="008C2EAA" w:rsidTr="008F5763">
        <w:tc>
          <w:tcPr>
            <w:tcW w:w="3672" w:type="dxa"/>
          </w:tcPr>
          <w:p w:rsidR="008C2EAA" w:rsidRDefault="008C2EAA" w:rsidP="008F5763">
            <w:pPr>
              <w:pStyle w:val="NoSpacing"/>
              <w:jc w:val="center"/>
              <w:rPr>
                <w:rFonts w:ascii="Lucida Bright" w:hAnsi="Lucida Bright"/>
              </w:rPr>
            </w:pPr>
            <w:r>
              <w:rPr>
                <w:rFonts w:ascii="Lucida Bright" w:hAnsi="Lucida Bright"/>
              </w:rPr>
              <w:t>Disoriented</w:t>
            </w:r>
          </w:p>
          <w:p w:rsidR="008C2EAA" w:rsidRPr="001E004B" w:rsidRDefault="008C2EAA" w:rsidP="008F5763">
            <w:pPr>
              <w:pStyle w:val="NoSpacing"/>
              <w:jc w:val="center"/>
              <w:rPr>
                <w:rFonts w:ascii="Lucida Bright" w:hAnsi="Lucida Bright"/>
                <w:i/>
              </w:rPr>
            </w:pPr>
            <w:r>
              <w:rPr>
                <w:rFonts w:ascii="Lucida Bright" w:hAnsi="Lucida Bright"/>
                <w:i/>
              </w:rPr>
              <w:t>pg. 8</w:t>
            </w:r>
          </w:p>
        </w:tc>
        <w:tc>
          <w:tcPr>
            <w:tcW w:w="3672" w:type="dxa"/>
          </w:tcPr>
          <w:p w:rsidR="008C2EAA" w:rsidRDefault="008C2EAA" w:rsidP="008F5763">
            <w:pPr>
              <w:pStyle w:val="NoSpacing"/>
              <w:rPr>
                <w:rFonts w:ascii="Lucida Bright" w:hAnsi="Lucida Bright"/>
                <w:b/>
              </w:rPr>
            </w:pPr>
          </w:p>
          <w:p w:rsidR="008C2EAA" w:rsidRDefault="008C2EAA" w:rsidP="008F5763">
            <w:pPr>
              <w:pStyle w:val="NoSpacing"/>
              <w:rPr>
                <w:rFonts w:ascii="Lucida Bright" w:hAnsi="Lucida Bright"/>
                <w:b/>
              </w:rPr>
            </w:pPr>
          </w:p>
          <w:p w:rsidR="008C2EAA" w:rsidRDefault="008C2EAA" w:rsidP="008F5763">
            <w:pPr>
              <w:pStyle w:val="NoSpacing"/>
              <w:rPr>
                <w:rFonts w:ascii="Lucida Bright" w:hAnsi="Lucida Bright"/>
                <w:b/>
              </w:rPr>
            </w:pPr>
          </w:p>
        </w:tc>
        <w:tc>
          <w:tcPr>
            <w:tcW w:w="3672" w:type="dxa"/>
          </w:tcPr>
          <w:p w:rsidR="008C2EAA" w:rsidRDefault="008C2EAA" w:rsidP="008F5763">
            <w:pPr>
              <w:pStyle w:val="NoSpacing"/>
              <w:rPr>
                <w:rFonts w:ascii="Lucida Bright" w:hAnsi="Lucida Bright"/>
                <w:b/>
              </w:rPr>
            </w:pPr>
          </w:p>
        </w:tc>
      </w:tr>
    </w:tbl>
    <w:p w:rsidR="008C2EAA" w:rsidRDefault="008C2EAA" w:rsidP="008C2EAA">
      <w:pPr>
        <w:pStyle w:val="NoSpacing"/>
        <w:rPr>
          <w:rFonts w:ascii="Lucida Bright" w:hAnsi="Lucida Bright"/>
          <w:b/>
        </w:rPr>
      </w:pPr>
    </w:p>
    <w:p w:rsidR="008C2EAA" w:rsidRDefault="008C2EAA" w:rsidP="008C2EAA">
      <w:pPr>
        <w:pStyle w:val="NoSpacing"/>
        <w:jc w:val="center"/>
        <w:rPr>
          <w:rFonts w:ascii="Lucida Bright" w:hAnsi="Lucida Bright"/>
          <w:b/>
          <w:sz w:val="24"/>
          <w:szCs w:val="24"/>
        </w:rPr>
      </w:pPr>
      <w:r>
        <w:rPr>
          <w:rFonts w:ascii="Lucida Bright" w:hAnsi="Lucida Bright"/>
          <w:b/>
          <w:sz w:val="24"/>
          <w:szCs w:val="24"/>
        </w:rPr>
        <w:t>PART 2: Short Answer</w:t>
      </w:r>
    </w:p>
    <w:p w:rsidR="008C2EAA" w:rsidRDefault="008C2EAA" w:rsidP="008C2EAA">
      <w:pPr>
        <w:pStyle w:val="NoSpacing"/>
        <w:jc w:val="center"/>
        <w:rPr>
          <w:rFonts w:ascii="Lucida Bright" w:hAnsi="Lucida Bright"/>
          <w:b/>
          <w:sz w:val="24"/>
          <w:szCs w:val="24"/>
        </w:rPr>
      </w:pPr>
    </w:p>
    <w:p w:rsidR="008C2EAA" w:rsidRDefault="008C2EAA" w:rsidP="008C2EAA">
      <w:pPr>
        <w:pStyle w:val="NoSpacing"/>
        <w:numPr>
          <w:ilvl w:val="0"/>
          <w:numId w:val="2"/>
        </w:numPr>
        <w:rPr>
          <w:rFonts w:ascii="Lucida Bright" w:hAnsi="Lucida Bright"/>
          <w:sz w:val="24"/>
          <w:szCs w:val="24"/>
        </w:rPr>
      </w:pPr>
      <w:r>
        <w:rPr>
          <w:rFonts w:ascii="Lucida Bright" w:hAnsi="Lucida Bright"/>
          <w:sz w:val="24"/>
          <w:szCs w:val="24"/>
        </w:rPr>
        <w:t>What two groups helped save the dolphins?  What role did each group play?</w:t>
      </w:r>
    </w:p>
    <w:p w:rsidR="008C2EAA" w:rsidRDefault="008C2EAA" w:rsidP="008C2EAA">
      <w:pPr>
        <w:pStyle w:val="NoSpacing"/>
        <w:rPr>
          <w:rFonts w:ascii="Lucida Bright" w:hAnsi="Lucida Bright"/>
          <w:sz w:val="24"/>
          <w:szCs w:val="24"/>
        </w:rPr>
      </w:pPr>
    </w:p>
    <w:p w:rsidR="008C2EAA" w:rsidRDefault="008C2EAA" w:rsidP="008C2EAA">
      <w:pPr>
        <w:pStyle w:val="NoSpacing"/>
        <w:rPr>
          <w:rFonts w:ascii="Lucida Bright" w:hAnsi="Lucida Bright"/>
          <w:sz w:val="24"/>
          <w:szCs w:val="24"/>
        </w:rPr>
      </w:pPr>
    </w:p>
    <w:p w:rsidR="008C2EAA" w:rsidRDefault="008C2EAA" w:rsidP="008C2EAA">
      <w:pPr>
        <w:pStyle w:val="NoSpacing"/>
        <w:rPr>
          <w:rFonts w:ascii="Lucida Bright" w:hAnsi="Lucida Bright"/>
          <w:sz w:val="24"/>
          <w:szCs w:val="24"/>
        </w:rPr>
      </w:pPr>
    </w:p>
    <w:p w:rsidR="008C2EAA" w:rsidRDefault="008C2EAA" w:rsidP="008C2EAA">
      <w:pPr>
        <w:pStyle w:val="NoSpacing"/>
        <w:numPr>
          <w:ilvl w:val="0"/>
          <w:numId w:val="2"/>
        </w:numPr>
        <w:rPr>
          <w:rFonts w:ascii="Lucida Bright" w:hAnsi="Lucida Bright"/>
          <w:sz w:val="24"/>
          <w:szCs w:val="24"/>
        </w:rPr>
      </w:pPr>
      <w:r>
        <w:rPr>
          <w:rFonts w:ascii="Lucida Bright" w:hAnsi="Lucida Bright"/>
          <w:sz w:val="24"/>
          <w:szCs w:val="24"/>
        </w:rPr>
        <w:t>What risk did Jones take by swimming with wild dolphins in the 1970’s?</w:t>
      </w:r>
    </w:p>
    <w:p w:rsidR="008C2EAA" w:rsidRDefault="008C2EAA" w:rsidP="008C2EAA">
      <w:pPr>
        <w:pStyle w:val="NoSpacing"/>
        <w:rPr>
          <w:rFonts w:ascii="Lucida Bright" w:hAnsi="Lucida Bright"/>
          <w:sz w:val="24"/>
          <w:szCs w:val="24"/>
        </w:rPr>
      </w:pPr>
    </w:p>
    <w:p w:rsidR="008C2EAA" w:rsidRDefault="008C2EAA" w:rsidP="008C2EAA">
      <w:pPr>
        <w:pStyle w:val="NoSpacing"/>
        <w:rPr>
          <w:rFonts w:ascii="Lucida Bright" w:hAnsi="Lucida Bright"/>
          <w:sz w:val="24"/>
          <w:szCs w:val="24"/>
        </w:rPr>
      </w:pPr>
    </w:p>
    <w:p w:rsidR="008C2EAA" w:rsidRDefault="008C2EAA" w:rsidP="008C2EAA">
      <w:pPr>
        <w:pStyle w:val="NoSpacing"/>
        <w:rPr>
          <w:rFonts w:ascii="Lucida Bright" w:hAnsi="Lucida Bright"/>
          <w:sz w:val="24"/>
          <w:szCs w:val="24"/>
        </w:rPr>
      </w:pPr>
    </w:p>
    <w:p w:rsidR="008C2EAA" w:rsidRDefault="008C2EAA" w:rsidP="008C2EAA">
      <w:pPr>
        <w:pStyle w:val="NoSpacing"/>
        <w:numPr>
          <w:ilvl w:val="0"/>
          <w:numId w:val="2"/>
        </w:numPr>
        <w:rPr>
          <w:rFonts w:ascii="Lucida Bright" w:hAnsi="Lucida Bright"/>
          <w:sz w:val="24"/>
          <w:szCs w:val="24"/>
        </w:rPr>
      </w:pPr>
      <w:r>
        <w:rPr>
          <w:rFonts w:ascii="Lucida Bright" w:hAnsi="Lucida Bright"/>
          <w:sz w:val="24"/>
          <w:szCs w:val="24"/>
        </w:rPr>
        <w:t>Find three pieces of text evidence to support the following claim:</w:t>
      </w:r>
    </w:p>
    <w:p w:rsidR="008C2EAA" w:rsidRDefault="008C2EAA" w:rsidP="008C2EAA">
      <w:pPr>
        <w:pStyle w:val="NoSpacing"/>
        <w:rPr>
          <w:rFonts w:ascii="Lucida Bright" w:hAnsi="Lucida Bright"/>
          <w:sz w:val="24"/>
          <w:szCs w:val="24"/>
        </w:rPr>
      </w:pPr>
    </w:p>
    <w:p w:rsidR="008C2EAA" w:rsidRDefault="008C2EAA" w:rsidP="008C2EAA">
      <w:pPr>
        <w:pStyle w:val="NoSpacing"/>
        <w:jc w:val="center"/>
        <w:rPr>
          <w:rFonts w:ascii="Lucida Bright" w:hAnsi="Lucida Bright"/>
          <w:b/>
          <w:sz w:val="24"/>
          <w:szCs w:val="24"/>
        </w:rPr>
      </w:pPr>
      <w:r>
        <w:rPr>
          <w:rFonts w:ascii="Lucida Bright" w:hAnsi="Lucida Bright"/>
          <w:b/>
          <w:sz w:val="24"/>
          <w:szCs w:val="24"/>
        </w:rPr>
        <w:t>Jones’ films have helped dolphins</w:t>
      </w:r>
    </w:p>
    <w:p w:rsidR="008C2EAA" w:rsidRDefault="008C2EAA" w:rsidP="008C2EAA">
      <w:pPr>
        <w:pStyle w:val="NoSpacing"/>
        <w:jc w:val="center"/>
        <w:rPr>
          <w:rFonts w:ascii="Lucida Bright" w:hAnsi="Lucida Bright"/>
          <w:b/>
          <w:sz w:val="24"/>
          <w:szCs w:val="24"/>
        </w:rPr>
      </w:pPr>
    </w:p>
    <w:p w:rsidR="008C2EAA" w:rsidRDefault="008C2EAA" w:rsidP="008C2EAA">
      <w:pPr>
        <w:pStyle w:val="NoSpacing"/>
        <w:numPr>
          <w:ilvl w:val="0"/>
          <w:numId w:val="3"/>
        </w:numPr>
        <w:rPr>
          <w:rFonts w:ascii="Lucida Bright" w:hAnsi="Lucida Bright"/>
          <w:b/>
          <w:sz w:val="24"/>
          <w:szCs w:val="24"/>
        </w:rPr>
      </w:pPr>
      <w:r>
        <w:rPr>
          <w:rFonts w:ascii="Lucida Bright" w:hAnsi="Lucida Bright"/>
          <w:b/>
          <w:sz w:val="24"/>
          <w:szCs w:val="24"/>
        </w:rPr>
        <w:t xml:space="preserve"> </w:t>
      </w:r>
    </w:p>
    <w:p w:rsidR="008C2EAA" w:rsidRDefault="008C2EAA" w:rsidP="008C2EAA">
      <w:pPr>
        <w:pStyle w:val="NoSpacing"/>
        <w:rPr>
          <w:rFonts w:ascii="Lucida Bright" w:hAnsi="Lucida Bright"/>
          <w:b/>
          <w:sz w:val="24"/>
          <w:szCs w:val="24"/>
        </w:rPr>
      </w:pPr>
    </w:p>
    <w:p w:rsidR="008C2EAA" w:rsidRDefault="008C2EAA" w:rsidP="008C2EAA">
      <w:pPr>
        <w:pStyle w:val="NoSpacing"/>
        <w:rPr>
          <w:rFonts w:ascii="Lucida Bright" w:hAnsi="Lucida Bright"/>
          <w:b/>
          <w:sz w:val="24"/>
          <w:szCs w:val="24"/>
        </w:rPr>
      </w:pPr>
    </w:p>
    <w:p w:rsidR="008C2EAA" w:rsidRDefault="008C2EAA" w:rsidP="008C2EAA">
      <w:pPr>
        <w:pStyle w:val="NoSpacing"/>
        <w:numPr>
          <w:ilvl w:val="0"/>
          <w:numId w:val="3"/>
        </w:numPr>
        <w:rPr>
          <w:rFonts w:ascii="Lucida Bright" w:hAnsi="Lucida Bright"/>
          <w:b/>
          <w:sz w:val="24"/>
          <w:szCs w:val="24"/>
        </w:rPr>
      </w:pPr>
      <w:r>
        <w:rPr>
          <w:rFonts w:ascii="Lucida Bright" w:hAnsi="Lucida Bright"/>
          <w:b/>
          <w:sz w:val="24"/>
          <w:szCs w:val="24"/>
        </w:rPr>
        <w:t xml:space="preserve"> </w:t>
      </w:r>
    </w:p>
    <w:p w:rsidR="008C2EAA" w:rsidRDefault="008C2EAA" w:rsidP="008C2EAA">
      <w:pPr>
        <w:pStyle w:val="NoSpacing"/>
        <w:rPr>
          <w:rFonts w:ascii="Lucida Bright" w:hAnsi="Lucida Bright"/>
          <w:b/>
          <w:sz w:val="24"/>
          <w:szCs w:val="24"/>
        </w:rPr>
      </w:pPr>
    </w:p>
    <w:p w:rsidR="008C2EAA" w:rsidRDefault="008C2EAA" w:rsidP="008C2EAA">
      <w:pPr>
        <w:pStyle w:val="NoSpacing"/>
        <w:rPr>
          <w:rFonts w:ascii="Lucida Bright" w:hAnsi="Lucida Bright"/>
          <w:b/>
          <w:sz w:val="24"/>
          <w:szCs w:val="24"/>
        </w:rPr>
      </w:pPr>
    </w:p>
    <w:p w:rsidR="008C2EAA" w:rsidRPr="006E55B0" w:rsidRDefault="008C2EAA" w:rsidP="008C2EAA">
      <w:pPr>
        <w:pStyle w:val="NoSpacing"/>
        <w:numPr>
          <w:ilvl w:val="0"/>
          <w:numId w:val="3"/>
        </w:numPr>
        <w:rPr>
          <w:rFonts w:ascii="Lucida Bright" w:hAnsi="Lucida Bright"/>
          <w:b/>
          <w:sz w:val="24"/>
          <w:szCs w:val="24"/>
        </w:rPr>
      </w:pPr>
    </w:p>
    <w:p w:rsidR="008C2EAA" w:rsidRPr="006E55B0" w:rsidRDefault="008C2EAA" w:rsidP="008C2EAA">
      <w:pPr>
        <w:pStyle w:val="NoSpacing"/>
        <w:ind w:left="720"/>
        <w:rPr>
          <w:rFonts w:ascii="Lucida Bright" w:hAnsi="Lucida Bright"/>
          <w:b/>
          <w:sz w:val="20"/>
          <w:szCs w:val="20"/>
        </w:rPr>
      </w:pPr>
    </w:p>
    <w:p w:rsidR="008C2EAA" w:rsidRDefault="008C2EAA" w:rsidP="008C2EAA">
      <w:pPr>
        <w:pStyle w:val="NoSpacing"/>
        <w:rPr>
          <w:rFonts w:ascii="Lucida Bright" w:hAnsi="Lucida Bright"/>
          <w:b/>
          <w:sz w:val="24"/>
          <w:szCs w:val="24"/>
        </w:rPr>
      </w:pPr>
    </w:p>
    <w:p w:rsidR="008C2EAA" w:rsidRDefault="008C2EAA" w:rsidP="008C2EAA">
      <w:pPr>
        <w:pStyle w:val="NoSpacing"/>
        <w:jc w:val="center"/>
        <w:rPr>
          <w:rFonts w:ascii="Lucida Bright" w:hAnsi="Lucida Bright"/>
          <w:b/>
          <w:sz w:val="24"/>
          <w:szCs w:val="24"/>
        </w:rPr>
      </w:pPr>
    </w:p>
    <w:p w:rsidR="008C2EAA" w:rsidRPr="006E55B0" w:rsidRDefault="008C2EAA" w:rsidP="008C2EAA">
      <w:pPr>
        <w:pStyle w:val="NoSpacing"/>
        <w:numPr>
          <w:ilvl w:val="0"/>
          <w:numId w:val="2"/>
        </w:numPr>
        <w:rPr>
          <w:rFonts w:ascii="Lucida Bright" w:hAnsi="Lucida Bright"/>
          <w:sz w:val="24"/>
          <w:szCs w:val="24"/>
        </w:rPr>
      </w:pPr>
      <w:r>
        <w:rPr>
          <w:rFonts w:ascii="Lucida Bright" w:hAnsi="Lucida Bright"/>
          <w:sz w:val="24"/>
          <w:szCs w:val="24"/>
        </w:rPr>
        <w:t xml:space="preserve">According to the section “100 miles a Day,” why might resort guests falsely believe dolphins enjoy swimming and interacting with humans? </w:t>
      </w:r>
    </w:p>
    <w:p w:rsidR="008C2EAA" w:rsidRDefault="008C2EAA" w:rsidP="008C2EAA">
      <w:pPr>
        <w:pStyle w:val="NoSpacing"/>
        <w:rPr>
          <w:rFonts w:ascii="Lucida Bright" w:hAnsi="Lucida Bright"/>
          <w:b/>
          <w:sz w:val="24"/>
          <w:szCs w:val="24"/>
        </w:rPr>
      </w:pPr>
    </w:p>
    <w:p w:rsidR="008C2EAA" w:rsidRPr="00F014F0" w:rsidRDefault="008C2EAA" w:rsidP="008C2EAA">
      <w:pPr>
        <w:pStyle w:val="NoSpacing"/>
        <w:numPr>
          <w:ilvl w:val="0"/>
          <w:numId w:val="2"/>
        </w:numPr>
        <w:rPr>
          <w:rFonts w:ascii="Lucida Bright" w:hAnsi="Lucida Bright"/>
          <w:sz w:val="24"/>
          <w:szCs w:val="24"/>
        </w:rPr>
      </w:pPr>
      <w:r>
        <w:rPr>
          <w:rFonts w:ascii="Lucida Bright" w:hAnsi="Lucida Bright"/>
          <w:sz w:val="24"/>
          <w:szCs w:val="24"/>
        </w:rPr>
        <w:lastRenderedPageBreak/>
        <w:t xml:space="preserve">On pg. 173 in </w:t>
      </w:r>
      <w:r>
        <w:rPr>
          <w:rFonts w:ascii="Lucida Bright" w:hAnsi="Lucida Bright"/>
          <w:i/>
          <w:sz w:val="24"/>
          <w:szCs w:val="24"/>
        </w:rPr>
        <w:t>The One and Only Ivan</w:t>
      </w:r>
      <w:r>
        <w:rPr>
          <w:rFonts w:ascii="Lucida Bright" w:hAnsi="Lucida Bright"/>
          <w:sz w:val="24"/>
          <w:szCs w:val="24"/>
        </w:rPr>
        <w:t>, Ivan remembers Stella saying “Humans can surprise you sometimes.”  How does this article prove this statement?</w:t>
      </w:r>
    </w:p>
    <w:p w:rsidR="008C2EAA" w:rsidRDefault="008C2EAA" w:rsidP="008C2EAA">
      <w:pPr>
        <w:pStyle w:val="NoSpacing"/>
        <w:rPr>
          <w:rFonts w:ascii="Lucida Bright" w:hAnsi="Lucida Bright"/>
          <w:b/>
          <w:sz w:val="24"/>
          <w:szCs w:val="24"/>
        </w:rPr>
      </w:pPr>
    </w:p>
    <w:p w:rsidR="008C2EAA" w:rsidRDefault="008C2EAA" w:rsidP="008C2EAA">
      <w:pPr>
        <w:pStyle w:val="NoSpacing"/>
        <w:ind w:left="720"/>
        <w:jc w:val="center"/>
        <w:rPr>
          <w:rFonts w:ascii="Lucida Bright" w:hAnsi="Lucida Bright"/>
          <w:sz w:val="20"/>
          <w:szCs w:val="20"/>
        </w:rPr>
      </w:pPr>
    </w:p>
    <w:p w:rsidR="008C2EAA" w:rsidRDefault="008C2EAA" w:rsidP="008C2EAA">
      <w:pPr>
        <w:pStyle w:val="NoSpacing"/>
        <w:rPr>
          <w:rFonts w:ascii="Lucida Bright" w:hAnsi="Lucida Bright"/>
          <w:sz w:val="20"/>
          <w:szCs w:val="20"/>
        </w:rPr>
      </w:pPr>
    </w:p>
    <w:p w:rsidR="008C2EAA" w:rsidRDefault="008C2EAA" w:rsidP="008C2EAA">
      <w:pPr>
        <w:pStyle w:val="NoSpacing"/>
        <w:rPr>
          <w:rFonts w:ascii="Lucida Bright" w:hAnsi="Lucida Bright"/>
          <w:sz w:val="20"/>
          <w:szCs w:val="20"/>
        </w:rPr>
      </w:pPr>
    </w:p>
    <w:p w:rsidR="008C2EAA" w:rsidRPr="006E55B0" w:rsidRDefault="008C2EAA" w:rsidP="008C2EAA">
      <w:pPr>
        <w:pStyle w:val="NoSpacing"/>
        <w:numPr>
          <w:ilvl w:val="0"/>
          <w:numId w:val="2"/>
        </w:numPr>
        <w:rPr>
          <w:rFonts w:ascii="Lucida Bright" w:hAnsi="Lucida Bright"/>
          <w:b/>
        </w:rPr>
      </w:pPr>
      <w:r w:rsidRPr="006E55B0">
        <w:rPr>
          <w:rFonts w:ascii="Lucida Bright" w:hAnsi="Lucida Bright"/>
        </w:rPr>
        <w:t>The author states,</w:t>
      </w:r>
      <w:r w:rsidRPr="006E55B0">
        <w:rPr>
          <w:rFonts w:ascii="Lucida Bright" w:hAnsi="Lucida Bright"/>
          <w:b/>
        </w:rPr>
        <w:t xml:space="preserve"> “It’s hard to imagine that such a free-roaming and social creature could ever be content in a concrete and Plexiglas enclosure.”</w:t>
      </w:r>
    </w:p>
    <w:p w:rsidR="008C2EAA" w:rsidRPr="006E55B0" w:rsidRDefault="008C2EAA" w:rsidP="008C2EAA">
      <w:pPr>
        <w:pStyle w:val="NoSpacing"/>
        <w:rPr>
          <w:rFonts w:ascii="Lucida Bright" w:hAnsi="Lucida Bright"/>
        </w:rPr>
      </w:pPr>
    </w:p>
    <w:p w:rsidR="008C2EAA" w:rsidRPr="006E55B0" w:rsidRDefault="008C2EAA" w:rsidP="008C2EAA">
      <w:pPr>
        <w:pStyle w:val="NoSpacing"/>
        <w:numPr>
          <w:ilvl w:val="0"/>
          <w:numId w:val="1"/>
        </w:numPr>
        <w:rPr>
          <w:rFonts w:ascii="Lucida Bright" w:hAnsi="Lucida Bright"/>
        </w:rPr>
      </w:pPr>
      <w:r w:rsidRPr="006E55B0">
        <w:rPr>
          <w:rFonts w:ascii="Lucida Bright" w:hAnsi="Lucida Bright"/>
        </w:rPr>
        <w:t xml:space="preserve">Think about Ivan at the beginning of the book.  Do you think he would have agreed with the above statement when thinking about his own domain? </w:t>
      </w:r>
    </w:p>
    <w:p w:rsidR="008C2EAA" w:rsidRPr="006E55B0" w:rsidRDefault="008C2EAA" w:rsidP="008C2EAA">
      <w:pPr>
        <w:pStyle w:val="NoSpacing"/>
        <w:rPr>
          <w:rFonts w:ascii="Lucida Bright" w:hAnsi="Lucida Bright"/>
        </w:rPr>
      </w:pPr>
    </w:p>
    <w:p w:rsidR="008C2EAA" w:rsidRDefault="008C2EAA" w:rsidP="008C2EAA">
      <w:pPr>
        <w:pStyle w:val="NoSpacing"/>
        <w:rPr>
          <w:rFonts w:ascii="Lucida Bright" w:hAnsi="Lucida Bright"/>
        </w:rPr>
      </w:pPr>
    </w:p>
    <w:p w:rsidR="008C2EAA" w:rsidRPr="006E55B0" w:rsidRDefault="008C2EAA" w:rsidP="008C2EAA">
      <w:pPr>
        <w:pStyle w:val="NoSpacing"/>
        <w:rPr>
          <w:rFonts w:ascii="Lucida Bright" w:hAnsi="Lucida Bright"/>
        </w:rPr>
      </w:pPr>
    </w:p>
    <w:p w:rsidR="008C2EAA" w:rsidRPr="006E55B0" w:rsidRDefault="008C2EAA" w:rsidP="008C2EAA">
      <w:pPr>
        <w:pStyle w:val="NoSpacing"/>
        <w:numPr>
          <w:ilvl w:val="0"/>
          <w:numId w:val="1"/>
        </w:numPr>
        <w:rPr>
          <w:rFonts w:ascii="Lucida Bright" w:hAnsi="Lucida Bright"/>
        </w:rPr>
      </w:pPr>
      <w:r w:rsidRPr="006E55B0">
        <w:rPr>
          <w:rFonts w:ascii="Lucida Bright" w:hAnsi="Lucida Bright"/>
        </w:rPr>
        <w:t>Do you think he would agree now?</w:t>
      </w:r>
    </w:p>
    <w:p w:rsidR="008C2EAA" w:rsidRDefault="008C2EAA" w:rsidP="008C2EAA">
      <w:pPr>
        <w:pStyle w:val="NoSpacing"/>
        <w:rPr>
          <w:rFonts w:ascii="Lucida Bright" w:hAnsi="Lucida Bright"/>
        </w:rPr>
      </w:pPr>
    </w:p>
    <w:p w:rsidR="008C2EAA" w:rsidRDefault="008C2EAA" w:rsidP="008C2EAA">
      <w:pPr>
        <w:pStyle w:val="NoSpacing"/>
        <w:rPr>
          <w:rFonts w:ascii="Lucida Bright" w:hAnsi="Lucida Bright"/>
        </w:rPr>
      </w:pPr>
    </w:p>
    <w:p w:rsidR="008C2EAA" w:rsidRPr="006E55B0" w:rsidRDefault="008C2EAA" w:rsidP="008C2EAA">
      <w:pPr>
        <w:pStyle w:val="NoSpacing"/>
        <w:rPr>
          <w:rFonts w:ascii="Lucida Bright" w:hAnsi="Lucida Bright"/>
        </w:rPr>
      </w:pPr>
    </w:p>
    <w:p w:rsidR="008C2EAA" w:rsidRPr="006E55B0" w:rsidRDefault="008C2EAA" w:rsidP="008C2EAA">
      <w:pPr>
        <w:pStyle w:val="NoSpacing"/>
        <w:numPr>
          <w:ilvl w:val="0"/>
          <w:numId w:val="2"/>
        </w:numPr>
        <w:rPr>
          <w:rFonts w:ascii="Lucida Bright" w:hAnsi="Lucida Bright"/>
        </w:rPr>
      </w:pPr>
      <w:r w:rsidRPr="006E55B0">
        <w:rPr>
          <w:rFonts w:ascii="Lucida Bright" w:hAnsi="Lucida Bright"/>
        </w:rPr>
        <w:t xml:space="preserve">In “Our Animals Receive Excellent Care,” Marilee Menard describes the Dolphin Interaction programs at Seaworld.  Compare and contrast the interactive programs at Seaworld to the shows at the Big Top Mall.  Consider the following questions when creating your comparison:  </w:t>
      </w:r>
      <w:r w:rsidRPr="006E55B0">
        <w:rPr>
          <w:rFonts w:ascii="Lucida Bright" w:hAnsi="Lucida Bright"/>
          <w:i/>
        </w:rPr>
        <w:t>What does each activity look like?  How do the humans and animals interact?  What are the animal’s responsibilities?  What are the human’s responsibilities?</w:t>
      </w:r>
      <w:r w:rsidRPr="006E55B0">
        <w:rPr>
          <w:rFonts w:ascii="Lucida Bright" w:hAnsi="Lucida Bright"/>
        </w:rPr>
        <w:t xml:space="preserve">   </w:t>
      </w:r>
      <w:r>
        <w:rPr>
          <w:rFonts w:ascii="Lucida Bright" w:hAnsi="Lucida Bright"/>
          <w:i/>
        </w:rPr>
        <w:t>Does the activity benefit humans?  Does the activity benefit animals?</w:t>
      </w:r>
    </w:p>
    <w:p w:rsidR="008C2EAA" w:rsidRPr="006E55B0" w:rsidRDefault="008C2EAA" w:rsidP="008C2EAA">
      <w:pPr>
        <w:pStyle w:val="NoSpacing"/>
        <w:rPr>
          <w:rFonts w:ascii="Lucida Bright" w:hAnsi="Lucida Bright"/>
        </w:rPr>
      </w:pPr>
    </w:p>
    <w:p w:rsidR="008C2EAA" w:rsidRPr="006E55B0" w:rsidRDefault="008C2EAA" w:rsidP="008C2EAA">
      <w:pPr>
        <w:pStyle w:val="NoSpacing"/>
        <w:rPr>
          <w:rFonts w:ascii="Lucida Bright" w:hAnsi="Lucida Bright"/>
          <w:b/>
        </w:rPr>
      </w:pPr>
      <w:r w:rsidRPr="006E55B0">
        <w:rPr>
          <w:rFonts w:ascii="Lucida Bright" w:hAnsi="Lucida Bright"/>
        </w:rPr>
        <w:tab/>
        <w:t xml:space="preserve">                       </w:t>
      </w:r>
      <w:r w:rsidRPr="006E55B0">
        <w:rPr>
          <w:rFonts w:ascii="Lucida Bright" w:hAnsi="Lucida Bright"/>
          <w:b/>
        </w:rPr>
        <w:t xml:space="preserve">  BIG TOP MALL</w:t>
      </w:r>
      <w:r w:rsidRPr="006E55B0">
        <w:rPr>
          <w:rFonts w:ascii="Lucida Bright" w:hAnsi="Lucida Bright"/>
          <w:b/>
        </w:rPr>
        <w:tab/>
        <w:t xml:space="preserve">              </w:t>
      </w:r>
      <w:r>
        <w:rPr>
          <w:rFonts w:ascii="Lucida Bright" w:hAnsi="Lucida Bright"/>
          <w:b/>
        </w:rPr>
        <w:t>Both</w:t>
      </w:r>
      <w:r>
        <w:rPr>
          <w:rFonts w:ascii="Lucida Bright" w:hAnsi="Lucida Bright"/>
          <w:b/>
        </w:rPr>
        <w:tab/>
        <w:t xml:space="preserve">            </w:t>
      </w:r>
      <w:r w:rsidRPr="006E55B0">
        <w:rPr>
          <w:rFonts w:ascii="Lucida Bright" w:hAnsi="Lucida Bright"/>
          <w:b/>
        </w:rPr>
        <w:t xml:space="preserve">SEAWORLD </w:t>
      </w:r>
    </w:p>
    <w:p w:rsidR="008C2EAA" w:rsidRPr="006E55B0" w:rsidRDefault="006E5B09" w:rsidP="008C2EAA">
      <w:pPr>
        <w:pStyle w:val="NoSpacing"/>
        <w:rPr>
          <w:rFonts w:ascii="Lucida Bright" w:hAnsi="Lucida Bright"/>
        </w:rPr>
      </w:pPr>
      <w:r>
        <w:rPr>
          <w:rFonts w:ascii="Lucida Bright" w:hAnsi="Lucida Bright"/>
          <w:noProof/>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126365</wp:posOffset>
                </wp:positionV>
                <wp:extent cx="4101465" cy="2940685"/>
                <wp:effectExtent l="0" t="0" r="13335" b="12065"/>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01465" cy="294068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3527C3" id="Oval 4" o:spid="_x0000_s1026" style="position:absolute;margin-left:10.5pt;margin-top:9.95pt;width:322.95pt;height:23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" filled="f" strokecolor="windowText" strokeweight="1pt">
                <v:stroke joinstyle="miter"/>
                <v:path arrowok="t"/>
              </v:oval>
            </w:pict>
          </mc:Fallback>
        </mc:AlternateContent>
      </w:r>
    </w:p>
    <w:p w:rsidR="008C2EAA" w:rsidRPr="006E55B0" w:rsidRDefault="006E5B09" w:rsidP="008C2EAA">
      <w:pPr>
        <w:pStyle w:val="NoSpacing"/>
        <w:rPr>
          <w:rFonts w:ascii="Lucida Bright" w:hAnsi="Lucida Bright"/>
        </w:rPr>
      </w:pPr>
      <w:r>
        <w:rPr>
          <w:rFonts w:ascii="Lucida Bright" w:hAnsi="Lucida Bright"/>
          <w:noProof/>
        </w:rPr>
        <mc:AlternateContent>
          <mc:Choice Requires="wps">
            <w:drawing>
              <wp:anchor distT="0" distB="0" distL="114300" distR="114300" simplePos="0" relativeHeight="251661312" behindDoc="0" locked="0" layoutInCell="1" allowOverlap="1">
                <wp:simplePos x="0" y="0"/>
                <wp:positionH relativeFrom="column">
                  <wp:posOffset>2600325</wp:posOffset>
                </wp:positionH>
                <wp:positionV relativeFrom="paragraph">
                  <wp:posOffset>9525</wp:posOffset>
                </wp:positionV>
                <wp:extent cx="4101465" cy="2940685"/>
                <wp:effectExtent l="0" t="0" r="13335" b="1206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01465" cy="294068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F8CAD3" id="Oval 4" o:spid="_x0000_s1026" style="position:absolute;margin-left:204.75pt;margin-top:.75pt;width:322.95pt;height:23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" filled="f" strokecolor="windowText" strokeweight="1pt">
                <v:stroke joinstyle="miter"/>
                <v:path arrowok="t"/>
              </v:oval>
            </w:pict>
          </mc:Fallback>
        </mc:AlternateContent>
      </w:r>
    </w:p>
    <w:p w:rsidR="008C2EAA" w:rsidRPr="006E55B0" w:rsidRDefault="008C2EAA" w:rsidP="008C2EAA">
      <w:pPr>
        <w:pStyle w:val="NoSpacing"/>
        <w:rPr>
          <w:rFonts w:ascii="Lucida Bright" w:hAnsi="Lucida Bright"/>
        </w:rPr>
      </w:pPr>
    </w:p>
    <w:p w:rsidR="008C2EAA" w:rsidRPr="006E55B0" w:rsidRDefault="008C2EAA" w:rsidP="008C2EAA">
      <w:pPr>
        <w:pStyle w:val="NoSpacing"/>
        <w:rPr>
          <w:rFonts w:ascii="Lucida Bright" w:hAnsi="Lucida Bright"/>
        </w:rPr>
      </w:pPr>
    </w:p>
    <w:p w:rsidR="008C2EAA" w:rsidRPr="006E55B0" w:rsidRDefault="008C2EAA" w:rsidP="008C2EAA">
      <w:pPr>
        <w:pStyle w:val="NoSpacing"/>
        <w:rPr>
          <w:rFonts w:ascii="Lucida Bright" w:hAnsi="Lucida Bright"/>
        </w:rPr>
      </w:pPr>
    </w:p>
    <w:p w:rsidR="008C2EAA" w:rsidRPr="006E55B0" w:rsidRDefault="008C2EAA" w:rsidP="008C2EAA">
      <w:pPr>
        <w:pStyle w:val="NoSpacing"/>
        <w:rPr>
          <w:rFonts w:ascii="Lucida Bright" w:hAnsi="Lucida Bright"/>
        </w:rPr>
      </w:pPr>
    </w:p>
    <w:p w:rsidR="008C2EAA" w:rsidRPr="006E55B0" w:rsidRDefault="008C2EAA" w:rsidP="008C2EAA">
      <w:pPr>
        <w:pStyle w:val="NoSpacing"/>
        <w:rPr>
          <w:rFonts w:ascii="Lucida Bright" w:hAnsi="Lucida Bright"/>
        </w:rPr>
      </w:pPr>
    </w:p>
    <w:p w:rsidR="008C2EAA" w:rsidRPr="006E55B0" w:rsidRDefault="008C2EAA" w:rsidP="008C2EAA">
      <w:pPr>
        <w:pStyle w:val="NoSpacing"/>
        <w:rPr>
          <w:rFonts w:ascii="Lucida Bright" w:hAnsi="Lucida Bright"/>
        </w:rPr>
      </w:pPr>
    </w:p>
    <w:p w:rsidR="008C2EAA" w:rsidRPr="006E55B0" w:rsidRDefault="008C2EAA" w:rsidP="008C2EAA">
      <w:pPr>
        <w:pStyle w:val="NoSpacing"/>
        <w:rPr>
          <w:rFonts w:ascii="Lucida Bright" w:hAnsi="Lucida Bright"/>
        </w:rPr>
      </w:pPr>
    </w:p>
    <w:p w:rsidR="008C2EAA" w:rsidRPr="006E55B0" w:rsidRDefault="008C2EAA" w:rsidP="008C2EAA">
      <w:pPr>
        <w:pStyle w:val="NoSpacing"/>
        <w:rPr>
          <w:rFonts w:ascii="Lucida Bright" w:hAnsi="Lucida Bright"/>
        </w:rPr>
      </w:pPr>
    </w:p>
    <w:p w:rsidR="008C2EAA" w:rsidRPr="006E55B0" w:rsidRDefault="008C2EAA" w:rsidP="008C2EAA">
      <w:pPr>
        <w:pStyle w:val="NoSpacing"/>
        <w:rPr>
          <w:rFonts w:ascii="Lucida Bright" w:hAnsi="Lucida Bright"/>
        </w:rPr>
      </w:pPr>
    </w:p>
    <w:p w:rsidR="008C2EAA" w:rsidRPr="006E55B0" w:rsidRDefault="008C2EAA" w:rsidP="008C2EAA">
      <w:pPr>
        <w:pStyle w:val="NoSpacing"/>
        <w:rPr>
          <w:rFonts w:ascii="Lucida Bright" w:hAnsi="Lucida Bright"/>
        </w:rPr>
      </w:pPr>
    </w:p>
    <w:p w:rsidR="008C2EAA" w:rsidRPr="006E55B0" w:rsidRDefault="008C2EAA" w:rsidP="008C2EAA">
      <w:pPr>
        <w:pStyle w:val="NoSpacing"/>
        <w:rPr>
          <w:rFonts w:ascii="Lucida Bright" w:hAnsi="Lucida Bright"/>
        </w:rPr>
      </w:pPr>
    </w:p>
    <w:p w:rsidR="008C2EAA" w:rsidRPr="006E55B0" w:rsidRDefault="008C2EAA" w:rsidP="008C2EAA">
      <w:pPr>
        <w:pStyle w:val="NoSpacing"/>
        <w:rPr>
          <w:rFonts w:ascii="Lucida Bright" w:hAnsi="Lucida Bright"/>
        </w:rPr>
      </w:pPr>
    </w:p>
    <w:p w:rsidR="008C2EAA" w:rsidRPr="006E55B0" w:rsidRDefault="008C2EAA" w:rsidP="008C2EAA">
      <w:pPr>
        <w:pStyle w:val="NoSpacing"/>
        <w:rPr>
          <w:rFonts w:ascii="Lucida Bright" w:hAnsi="Lucida Bright"/>
        </w:rPr>
      </w:pPr>
    </w:p>
    <w:p w:rsidR="008C2EAA" w:rsidRPr="006E55B0" w:rsidRDefault="008C2EAA" w:rsidP="008C2EAA">
      <w:pPr>
        <w:pStyle w:val="NoSpacing"/>
        <w:rPr>
          <w:rFonts w:ascii="Lucida Bright" w:hAnsi="Lucida Bright"/>
        </w:rPr>
      </w:pPr>
    </w:p>
    <w:p w:rsidR="008C2EAA" w:rsidRPr="006E55B0" w:rsidRDefault="008C2EAA" w:rsidP="008C2EAA">
      <w:pPr>
        <w:pStyle w:val="NoSpacing"/>
        <w:rPr>
          <w:rFonts w:ascii="Lucida Bright" w:hAnsi="Lucida Bright"/>
        </w:rPr>
      </w:pPr>
    </w:p>
    <w:p w:rsidR="008C2EAA" w:rsidRPr="006E55B0" w:rsidRDefault="008C2EAA" w:rsidP="008C2EAA">
      <w:pPr>
        <w:pStyle w:val="NoSpacing"/>
        <w:rPr>
          <w:rFonts w:ascii="Lucida Bright" w:hAnsi="Lucida Bright"/>
        </w:rPr>
      </w:pPr>
    </w:p>
    <w:p w:rsidR="008C2EAA" w:rsidRPr="006E55B0" w:rsidRDefault="008C2EAA" w:rsidP="008C2EAA">
      <w:pPr>
        <w:pStyle w:val="NoSpacing"/>
        <w:rPr>
          <w:rFonts w:ascii="Lucida Bright" w:hAnsi="Lucida Bright"/>
        </w:rPr>
      </w:pPr>
    </w:p>
    <w:p w:rsidR="008C2EAA" w:rsidRPr="006E55B0" w:rsidRDefault="008C2EAA" w:rsidP="008C2EAA">
      <w:pPr>
        <w:pStyle w:val="NoSpacing"/>
        <w:rPr>
          <w:rFonts w:ascii="Lucida Bright" w:hAnsi="Lucida Bright"/>
        </w:rPr>
      </w:pPr>
    </w:p>
    <w:p w:rsidR="008C2EAA" w:rsidRPr="00C97664" w:rsidRDefault="008C2EAA" w:rsidP="008C2EAA">
      <w:pPr>
        <w:pStyle w:val="NoSpacing"/>
        <w:numPr>
          <w:ilvl w:val="0"/>
          <w:numId w:val="2"/>
        </w:numPr>
        <w:rPr>
          <w:rFonts w:ascii="Lucida Bright" w:hAnsi="Lucida Bright"/>
        </w:rPr>
      </w:pPr>
      <w:r>
        <w:rPr>
          <w:rFonts w:ascii="Lucida Bright" w:hAnsi="Lucida Bright"/>
        </w:rPr>
        <w:t xml:space="preserve"> Do you think animals should participate in shows/interaction programs?  Use evidence from </w:t>
      </w:r>
      <w:r>
        <w:rPr>
          <w:rFonts w:ascii="Lucida Bright" w:hAnsi="Lucida Bright"/>
          <w:b/>
        </w:rPr>
        <w:t>Ivan and/or the Scope article</w:t>
      </w:r>
      <w:r>
        <w:rPr>
          <w:rFonts w:ascii="Lucida Bright" w:hAnsi="Lucida Bright"/>
        </w:rPr>
        <w:t xml:space="preserve"> to support your answer.</w:t>
      </w:r>
    </w:p>
    <w:p w:rsidR="00BA6371" w:rsidRDefault="00BA6371"/>
    <w:sectPr w:rsidR="00BA6371" w:rsidSect="009806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C5DC6"/>
    <w:multiLevelType w:val="hybridMultilevel"/>
    <w:tmpl w:val="F8D46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BE0477"/>
    <w:multiLevelType w:val="hybridMultilevel"/>
    <w:tmpl w:val="C87CC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6B1A25"/>
    <w:multiLevelType w:val="hybridMultilevel"/>
    <w:tmpl w:val="3AEC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AA"/>
    <w:rsid w:val="006E5B09"/>
    <w:rsid w:val="008C2EAA"/>
    <w:rsid w:val="00BA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600A66D-89E0-4ED1-A7F0-70DC5FA0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2EAA"/>
    <w:pPr>
      <w:spacing w:after="0" w:line="240" w:lineRule="auto"/>
    </w:pPr>
  </w:style>
  <w:style w:type="table" w:styleId="TableGrid">
    <w:name w:val="Table Grid"/>
    <w:basedOn w:val="TableNormal"/>
    <w:uiPriority w:val="59"/>
    <w:rsid w:val="008C2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ctruesdale2</dc:creator>
  <cp:keywords/>
  <dc:description/>
  <cp:lastModifiedBy>jpiner</cp:lastModifiedBy>
  <cp:revision>2</cp:revision>
  <dcterms:created xsi:type="dcterms:W3CDTF">2016-02-16T19:22:00Z</dcterms:created>
  <dcterms:modified xsi:type="dcterms:W3CDTF">2016-02-16T19:22:00Z</dcterms:modified>
</cp:coreProperties>
</file>